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296EAE" w14:textId="46181FE6" w:rsidR="00F55510" w:rsidRPr="00C30986" w:rsidRDefault="00EA65A2">
      <w:pPr>
        <w:spacing w:afterLines="50" w:after="156" w:line="360" w:lineRule="auto"/>
        <w:jc w:val="center"/>
        <w:rPr>
          <w:rFonts w:ascii="Times New Roman" w:hAnsi="Times New Roman"/>
          <w:b/>
          <w:sz w:val="30"/>
          <w:szCs w:val="30"/>
        </w:rPr>
      </w:pPr>
      <w:r>
        <w:rPr>
          <w:rFonts w:ascii="Times New Roman" w:hAnsi="Times New Roman" w:hint="eastAsia"/>
          <w:b/>
          <w:sz w:val="30"/>
          <w:szCs w:val="30"/>
        </w:rPr>
        <w:t>医疗器械</w:t>
      </w:r>
      <w:r w:rsidRPr="00C30986">
        <w:rPr>
          <w:rFonts w:ascii="Times New Roman" w:hAnsi="Times New Roman"/>
          <w:b/>
          <w:sz w:val="30"/>
          <w:szCs w:val="30"/>
        </w:rPr>
        <w:t>临床试验中心关闭通知</w:t>
      </w:r>
      <w:r w:rsidRPr="00C30986">
        <w:rPr>
          <w:rFonts w:ascii="Times New Roman" w:hAnsi="Times New Roman"/>
          <w:b/>
          <w:sz w:val="30"/>
          <w:szCs w:val="30"/>
        </w:rPr>
        <w:t>(</w:t>
      </w:r>
      <w:r w:rsidRPr="00C30986">
        <w:rPr>
          <w:rFonts w:ascii="Times New Roman" w:hAnsi="Times New Roman"/>
          <w:b/>
          <w:sz w:val="30"/>
          <w:szCs w:val="30"/>
        </w:rPr>
        <w:t>模板</w:t>
      </w:r>
      <w:r w:rsidRPr="00C30986">
        <w:rPr>
          <w:rFonts w:ascii="Times New Roman" w:hAnsi="Times New Roman"/>
          <w:b/>
          <w:sz w:val="30"/>
          <w:szCs w:val="30"/>
        </w:rPr>
        <w:t>)</w:t>
      </w:r>
    </w:p>
    <w:p w14:paraId="0B880226" w14:textId="52616A0D" w:rsidR="00F55510" w:rsidRPr="00C30986" w:rsidRDefault="00C30986">
      <w:pPr>
        <w:spacing w:afterLines="50" w:after="156" w:line="360" w:lineRule="auto"/>
        <w:rPr>
          <w:rFonts w:ascii="Times New Roman" w:hAnsi="Times New Roman"/>
          <w:szCs w:val="21"/>
        </w:rPr>
      </w:pPr>
      <w:r w:rsidRPr="00C30986">
        <w:rPr>
          <w:rFonts w:ascii="Times New Roman" w:hAnsi="Times New Roman"/>
          <w:szCs w:val="21"/>
        </w:rPr>
        <w:t>致通辽市人民医院：</w:t>
      </w:r>
    </w:p>
    <w:p w14:paraId="7BC725DF" w14:textId="7D619140" w:rsidR="00F55510" w:rsidRPr="00C30986" w:rsidRDefault="00000000">
      <w:pPr>
        <w:spacing w:afterLines="50" w:after="156" w:line="360" w:lineRule="auto"/>
        <w:ind w:firstLineChars="200" w:firstLine="420"/>
        <w:rPr>
          <w:rFonts w:ascii="Times New Roman" w:hAnsi="Times New Roman"/>
          <w:szCs w:val="21"/>
        </w:rPr>
      </w:pPr>
      <w:r w:rsidRPr="00C30986">
        <w:rPr>
          <w:rFonts w:ascii="Times New Roman" w:hAnsi="Times New Roman"/>
          <w:szCs w:val="21"/>
        </w:rPr>
        <w:t>我（单位）（公司名称或</w:t>
      </w:r>
      <w:r w:rsidRPr="00C30986">
        <w:rPr>
          <w:rFonts w:ascii="Times New Roman" w:hAnsi="Times New Roman"/>
          <w:szCs w:val="21"/>
        </w:rPr>
        <w:t>PI</w:t>
      </w:r>
      <w:r w:rsidRPr="00C30986">
        <w:rPr>
          <w:rFonts w:ascii="Times New Roman" w:hAnsi="Times New Roman"/>
          <w:szCs w:val="21"/>
        </w:rPr>
        <w:t>姓名）申请的</w:t>
      </w:r>
      <w:r w:rsidRPr="00C30986">
        <w:rPr>
          <w:rFonts w:ascii="Times New Roman" w:hAnsi="Times New Roman"/>
          <w:szCs w:val="21"/>
          <w:u w:val="single"/>
        </w:rPr>
        <w:t xml:space="preserve">                           </w:t>
      </w:r>
      <w:r w:rsidRPr="00C30986">
        <w:rPr>
          <w:rFonts w:ascii="Times New Roman" w:hAnsi="Times New Roman"/>
          <w:szCs w:val="21"/>
        </w:rPr>
        <w:t>临床试验项目（项目编号：</w:t>
      </w:r>
      <w:r w:rsidRPr="00C30986">
        <w:rPr>
          <w:rFonts w:ascii="Times New Roman" w:hAnsi="Times New Roman"/>
          <w:szCs w:val="21"/>
          <w:u w:val="single"/>
        </w:rPr>
        <w:t xml:space="preserve">           </w:t>
      </w:r>
      <w:r w:rsidRPr="00C30986">
        <w:rPr>
          <w:rFonts w:ascii="Times New Roman" w:hAnsi="Times New Roman"/>
          <w:szCs w:val="21"/>
        </w:rPr>
        <w:t>）开始时间为</w:t>
      </w:r>
      <w:r w:rsidRPr="00C30986">
        <w:rPr>
          <w:rFonts w:ascii="Times New Roman" w:hAnsi="Times New Roman"/>
          <w:szCs w:val="21"/>
          <w:u w:val="single"/>
        </w:rPr>
        <w:t xml:space="preserve">        </w:t>
      </w:r>
      <w:r w:rsidRPr="00C30986">
        <w:rPr>
          <w:rFonts w:ascii="Times New Roman" w:hAnsi="Times New Roman"/>
          <w:szCs w:val="21"/>
        </w:rPr>
        <w:t>年</w:t>
      </w:r>
      <w:r w:rsidRPr="00C30986">
        <w:rPr>
          <w:rFonts w:ascii="Times New Roman" w:hAnsi="Times New Roman"/>
          <w:szCs w:val="21"/>
          <w:u w:val="single"/>
        </w:rPr>
        <w:t xml:space="preserve">      </w:t>
      </w:r>
      <w:r w:rsidRPr="00C30986">
        <w:rPr>
          <w:rFonts w:ascii="Times New Roman" w:hAnsi="Times New Roman"/>
          <w:szCs w:val="21"/>
        </w:rPr>
        <w:t>月</w:t>
      </w:r>
      <w:r w:rsidRPr="00C30986">
        <w:rPr>
          <w:rFonts w:ascii="Times New Roman" w:hAnsi="Times New Roman"/>
          <w:szCs w:val="21"/>
          <w:u w:val="single"/>
        </w:rPr>
        <w:t xml:space="preserve">    </w:t>
      </w:r>
      <w:r w:rsidRPr="00C30986">
        <w:rPr>
          <w:rFonts w:ascii="Times New Roman" w:hAnsi="Times New Roman"/>
          <w:szCs w:val="21"/>
        </w:rPr>
        <w:t>日，</w:t>
      </w:r>
      <w:r w:rsidR="007C0257">
        <w:rPr>
          <w:rFonts w:ascii="Times New Roman" w:hAnsi="Times New Roman" w:hint="eastAsia"/>
          <w:szCs w:val="21"/>
        </w:rPr>
        <w:t>预计</w:t>
      </w:r>
      <w:r w:rsidRPr="00C30986">
        <w:rPr>
          <w:rFonts w:ascii="Times New Roman" w:hAnsi="Times New Roman"/>
          <w:szCs w:val="21"/>
        </w:rPr>
        <w:t>关闭中心全部工作结束时间为</w:t>
      </w:r>
      <w:r w:rsidRPr="00C30986">
        <w:rPr>
          <w:rFonts w:ascii="Times New Roman" w:hAnsi="Times New Roman"/>
          <w:szCs w:val="21"/>
          <w:u w:val="single"/>
        </w:rPr>
        <w:t xml:space="preserve">        </w:t>
      </w:r>
      <w:r w:rsidRPr="00C30986">
        <w:rPr>
          <w:rFonts w:ascii="Times New Roman" w:hAnsi="Times New Roman"/>
          <w:szCs w:val="21"/>
        </w:rPr>
        <w:t>年</w:t>
      </w:r>
      <w:r w:rsidRPr="00C30986">
        <w:rPr>
          <w:rFonts w:ascii="Times New Roman" w:hAnsi="Times New Roman"/>
          <w:szCs w:val="21"/>
          <w:u w:val="single"/>
        </w:rPr>
        <w:t xml:space="preserve">      </w:t>
      </w:r>
      <w:r w:rsidRPr="00C30986">
        <w:rPr>
          <w:rFonts w:ascii="Times New Roman" w:hAnsi="Times New Roman"/>
          <w:szCs w:val="21"/>
        </w:rPr>
        <w:t>月</w:t>
      </w:r>
      <w:r w:rsidRPr="00C30986">
        <w:rPr>
          <w:rFonts w:ascii="Times New Roman" w:hAnsi="Times New Roman"/>
          <w:szCs w:val="21"/>
          <w:u w:val="single"/>
        </w:rPr>
        <w:t xml:space="preserve">    </w:t>
      </w:r>
      <w:r w:rsidRPr="00C30986">
        <w:rPr>
          <w:rFonts w:ascii="Times New Roman" w:hAnsi="Times New Roman"/>
          <w:szCs w:val="21"/>
        </w:rPr>
        <w:t>日，现申请中心关闭并移交全部试验项目资料。</w:t>
      </w:r>
    </w:p>
    <w:p w14:paraId="2204D373" w14:textId="77777777" w:rsidR="00F55510" w:rsidRPr="00C30986" w:rsidRDefault="00F55510">
      <w:pPr>
        <w:spacing w:before="100" w:beforeAutospacing="1" w:after="100" w:afterAutospacing="1" w:line="360" w:lineRule="auto"/>
        <w:jc w:val="left"/>
        <w:rPr>
          <w:rFonts w:ascii="Times New Roman" w:eastAsia="仿宋_GB2312" w:hAnsi="Times New Roman"/>
          <w:sz w:val="28"/>
          <w:szCs w:val="28"/>
        </w:rPr>
      </w:pPr>
    </w:p>
    <w:p w14:paraId="4FF75541" w14:textId="77777777" w:rsidR="00C30986" w:rsidRPr="00C30986" w:rsidRDefault="00000000">
      <w:pPr>
        <w:spacing w:before="100" w:beforeAutospacing="1" w:afterLines="50" w:after="156" w:line="360" w:lineRule="auto"/>
        <w:ind w:leftChars="2660" w:left="6006" w:hangingChars="200" w:hanging="420"/>
        <w:jc w:val="left"/>
        <w:rPr>
          <w:rFonts w:ascii="Times New Roman" w:hAnsi="Times New Roman"/>
          <w:szCs w:val="21"/>
        </w:rPr>
      </w:pPr>
      <w:r w:rsidRPr="00C30986">
        <w:rPr>
          <w:rFonts w:ascii="Times New Roman" w:hAnsi="Times New Roman"/>
          <w:szCs w:val="21"/>
        </w:rPr>
        <w:t>公司公章</w:t>
      </w:r>
    </w:p>
    <w:p w14:paraId="1D420E33" w14:textId="77777777" w:rsidR="00C30986" w:rsidRPr="00C30986" w:rsidRDefault="00000000">
      <w:pPr>
        <w:spacing w:before="100" w:beforeAutospacing="1" w:afterLines="50" w:after="156" w:line="360" w:lineRule="auto"/>
        <w:ind w:leftChars="2660" w:left="6006" w:hangingChars="200" w:hanging="420"/>
        <w:jc w:val="left"/>
        <w:rPr>
          <w:rFonts w:ascii="Times New Roman" w:hAnsi="Times New Roman"/>
          <w:szCs w:val="21"/>
        </w:rPr>
      </w:pPr>
      <w:r w:rsidRPr="00C30986">
        <w:rPr>
          <w:rFonts w:ascii="Times New Roman" w:hAnsi="Times New Roman"/>
          <w:szCs w:val="21"/>
        </w:rPr>
        <w:t>PI</w:t>
      </w:r>
      <w:r w:rsidRPr="00C30986">
        <w:rPr>
          <w:rFonts w:ascii="Times New Roman" w:hAnsi="Times New Roman"/>
          <w:szCs w:val="21"/>
        </w:rPr>
        <w:t>签名</w:t>
      </w:r>
      <w:r w:rsidRPr="00C30986">
        <w:rPr>
          <w:rFonts w:ascii="Times New Roman" w:hAnsi="Times New Roman"/>
          <w:szCs w:val="21"/>
        </w:rPr>
        <w:t xml:space="preserve">            </w:t>
      </w:r>
    </w:p>
    <w:p w14:paraId="1F4ECEDA" w14:textId="618739E8" w:rsidR="00F55510" w:rsidRPr="00E12A27" w:rsidRDefault="00000000" w:rsidP="00E12A27">
      <w:pPr>
        <w:spacing w:before="100" w:beforeAutospacing="1" w:afterLines="50" w:after="156" w:line="360" w:lineRule="auto"/>
        <w:ind w:leftChars="2660" w:left="6006" w:hangingChars="200" w:hanging="420"/>
        <w:jc w:val="left"/>
        <w:rPr>
          <w:rFonts w:ascii="Times New Roman" w:hAnsi="Times New Roman" w:hint="eastAsia"/>
          <w:szCs w:val="21"/>
        </w:rPr>
      </w:pPr>
      <w:r w:rsidRPr="00C30986">
        <w:rPr>
          <w:rFonts w:ascii="Times New Roman" w:hAnsi="Times New Roman"/>
          <w:szCs w:val="21"/>
        </w:rPr>
        <w:t>年</w:t>
      </w:r>
      <w:r w:rsidRPr="00C30986">
        <w:rPr>
          <w:rFonts w:ascii="Times New Roman" w:hAnsi="Times New Roman"/>
          <w:szCs w:val="21"/>
        </w:rPr>
        <w:t xml:space="preserve">   </w:t>
      </w:r>
      <w:r w:rsidRPr="00C30986">
        <w:rPr>
          <w:rFonts w:ascii="Times New Roman" w:hAnsi="Times New Roman"/>
          <w:szCs w:val="21"/>
        </w:rPr>
        <w:t>月</w:t>
      </w:r>
      <w:r w:rsidRPr="00C30986">
        <w:rPr>
          <w:rFonts w:ascii="Times New Roman" w:hAnsi="Times New Roman"/>
          <w:szCs w:val="21"/>
        </w:rPr>
        <w:t xml:space="preserve">   </w:t>
      </w:r>
      <w:r w:rsidRPr="00C30986">
        <w:rPr>
          <w:rFonts w:ascii="Times New Roman" w:hAnsi="Times New Roman"/>
          <w:szCs w:val="21"/>
        </w:rPr>
        <w:t>日</w:t>
      </w:r>
    </w:p>
    <w:sectPr w:rsidR="00F55510" w:rsidRPr="00E12A27">
      <w:headerReference w:type="default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D983D" w14:textId="77777777" w:rsidR="009015ED" w:rsidRDefault="009015ED">
      <w:r>
        <w:separator/>
      </w:r>
    </w:p>
  </w:endnote>
  <w:endnote w:type="continuationSeparator" w:id="0">
    <w:p w14:paraId="7F50E3FA" w14:textId="77777777" w:rsidR="009015ED" w:rsidRDefault="009015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roman"/>
    <w:pitch w:val="default"/>
    <w:sig w:usb0="00000000" w:usb1="00000000" w:usb2="00000008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A2EAA" w14:textId="49E0DE91" w:rsidR="00F55510" w:rsidRDefault="00C30986" w:rsidP="007C0257">
    <w:pPr>
      <w:pStyle w:val="a5"/>
      <w:jc w:val="center"/>
      <w:rPr>
        <w:rFonts w:ascii="Times New Roman" w:hAnsi="Times New Roman"/>
      </w:rPr>
    </w:pPr>
    <w:r>
      <w:rPr>
        <w:rFonts w:ascii="Times New Roman" w:hAnsi="Times New Roman"/>
      </w:rPr>
      <w:t>第</w:t>
    </w:r>
    <w:r>
      <w:rPr>
        <w:rFonts w:ascii="Times New Roman" w:hAnsi="Times New Roman"/>
      </w:rPr>
      <w:t>1</w:t>
    </w:r>
    <w:r>
      <w:rPr>
        <w:rFonts w:ascii="Times New Roman" w:hAnsi="Times New Roman"/>
      </w:rPr>
      <w:t>页</w:t>
    </w:r>
    <w:r>
      <w:rPr>
        <w:rFonts w:ascii="Times New Roman" w:hAnsi="Times New Roman"/>
      </w:rPr>
      <w:t>,</w:t>
    </w:r>
    <w:r>
      <w:rPr>
        <w:rFonts w:ascii="Times New Roman" w:hAnsi="Times New Roman"/>
      </w:rPr>
      <w:t>共</w:t>
    </w:r>
    <w:r>
      <w:rPr>
        <w:rFonts w:ascii="Times New Roman" w:hAnsi="Times New Roman"/>
      </w:rPr>
      <w:t>1</w:t>
    </w:r>
    <w:r>
      <w:rPr>
        <w:rFonts w:ascii="Times New Roman" w:hAnsi="Times New Roman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5501A0" w14:textId="77777777" w:rsidR="009015ED" w:rsidRDefault="009015ED">
      <w:r>
        <w:separator/>
      </w:r>
    </w:p>
  </w:footnote>
  <w:footnote w:type="continuationSeparator" w:id="0">
    <w:p w14:paraId="6EB3242E" w14:textId="77777777" w:rsidR="009015ED" w:rsidRDefault="009015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6D0AE" w14:textId="35CE699B" w:rsidR="00F55510" w:rsidRDefault="00E12A27" w:rsidP="007C0257">
    <w:pPr>
      <w:pStyle w:val="a7"/>
      <w:pBdr>
        <w:top w:val="none" w:sz="0" w:space="0" w:color="auto"/>
        <w:left w:val="none" w:sz="0" w:space="0" w:color="auto"/>
        <w:bottom w:val="single" w:sz="4" w:space="1" w:color="auto"/>
        <w:right w:val="none" w:sz="0" w:space="0" w:color="auto"/>
      </w:pBdr>
      <w:jc w:val="distribute"/>
      <w:rPr>
        <w:rFonts w:ascii="Times New Roman" w:hAnsi="Times New Roman"/>
      </w:rPr>
    </w:pPr>
    <w:r w:rsidRPr="00E12A27">
      <w:rPr>
        <w:rFonts w:ascii="Times New Roman" w:hAnsi="Times New Roman" w:hint="eastAsia"/>
      </w:rPr>
      <w:t>机构医疗器械临床试验标准操作规程附件</w:t>
    </w:r>
    <w:r w:rsidR="00000000">
      <w:rPr>
        <w:rFonts w:ascii="Times New Roman" w:hAnsi="Times New Roman"/>
      </w:rPr>
      <w:t xml:space="preserve">                       AF-</w:t>
    </w:r>
    <w:r w:rsidR="00C30986">
      <w:rPr>
        <w:rFonts w:ascii="Times New Roman" w:hAnsi="Times New Roman" w:hint="eastAsia"/>
      </w:rPr>
      <w:t>TLSRMYY-JG</w:t>
    </w:r>
    <w:r w:rsidR="00EA65A2">
      <w:rPr>
        <w:rFonts w:ascii="Times New Roman" w:hAnsi="Times New Roman" w:hint="eastAsia"/>
      </w:rPr>
      <w:t>-QX</w:t>
    </w:r>
    <w:r w:rsidR="00000000">
      <w:rPr>
        <w:rFonts w:ascii="Times New Roman" w:hAnsi="Times New Roman"/>
      </w:rPr>
      <w:t>-SOP-</w:t>
    </w:r>
    <w:r w:rsidR="00C30986">
      <w:rPr>
        <w:rFonts w:ascii="Times New Roman" w:hAnsi="Times New Roman" w:hint="eastAsia"/>
      </w:rPr>
      <w:t>2</w:t>
    </w:r>
    <w:r w:rsidR="00EA65A2">
      <w:rPr>
        <w:rFonts w:ascii="Times New Roman" w:hAnsi="Times New Roman" w:hint="eastAsia"/>
      </w:rPr>
      <w:t>7</w:t>
    </w:r>
    <w:r w:rsidR="00000000">
      <w:rPr>
        <w:rFonts w:ascii="Times New Roman" w:hAnsi="Times New Roman"/>
      </w:rPr>
      <w:t>-0</w:t>
    </w:r>
    <w:r w:rsidR="004F4C43">
      <w:rPr>
        <w:rFonts w:ascii="Times New Roman" w:hAnsi="Times New Roman" w:hint="eastAsia"/>
      </w:rPr>
      <w:t>1</w:t>
    </w:r>
    <w:r w:rsidR="00000000">
      <w:rPr>
        <w:rFonts w:ascii="Times New Roman" w:hAnsi="Times New Roman"/>
      </w:rPr>
      <w:t>-V1.0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EFB72BFC"/>
    <w:rsid w:val="97BF7B34"/>
    <w:rsid w:val="A777930A"/>
    <w:rsid w:val="AABDECF8"/>
    <w:rsid w:val="AFED33DB"/>
    <w:rsid w:val="BBA985B6"/>
    <w:rsid w:val="BFB98559"/>
    <w:rsid w:val="BFEE3D84"/>
    <w:rsid w:val="CFCE49C6"/>
    <w:rsid w:val="DCB9D3BF"/>
    <w:rsid w:val="DFF30A76"/>
    <w:rsid w:val="EAFE68BE"/>
    <w:rsid w:val="EBDF04AF"/>
    <w:rsid w:val="EBDF9589"/>
    <w:rsid w:val="EBF9C968"/>
    <w:rsid w:val="EDCE76C2"/>
    <w:rsid w:val="EF9F7FA7"/>
    <w:rsid w:val="EFB72BFC"/>
    <w:rsid w:val="EFCFF6DF"/>
    <w:rsid w:val="EFFF94EF"/>
    <w:rsid w:val="F6BF244A"/>
    <w:rsid w:val="F7E59857"/>
    <w:rsid w:val="FE6F28A2"/>
    <w:rsid w:val="FE7F3126"/>
    <w:rsid w:val="FEA49CC7"/>
    <w:rsid w:val="FEEEBB0E"/>
    <w:rsid w:val="FF7DB318"/>
    <w:rsid w:val="FFDDE674"/>
    <w:rsid w:val="FFDE82D6"/>
    <w:rsid w:val="FFEF8AD6"/>
    <w:rsid w:val="FFFFBB93"/>
    <w:rsid w:val="000E538B"/>
    <w:rsid w:val="001A4DC0"/>
    <w:rsid w:val="00214028"/>
    <w:rsid w:val="00246456"/>
    <w:rsid w:val="00253625"/>
    <w:rsid w:val="002673B2"/>
    <w:rsid w:val="003478AE"/>
    <w:rsid w:val="00402D5B"/>
    <w:rsid w:val="004906A9"/>
    <w:rsid w:val="004F4C43"/>
    <w:rsid w:val="005C2DED"/>
    <w:rsid w:val="005E2196"/>
    <w:rsid w:val="005E618E"/>
    <w:rsid w:val="00651FD2"/>
    <w:rsid w:val="00667BE7"/>
    <w:rsid w:val="007C0257"/>
    <w:rsid w:val="0080650B"/>
    <w:rsid w:val="00815BC5"/>
    <w:rsid w:val="00886D34"/>
    <w:rsid w:val="009015ED"/>
    <w:rsid w:val="009031BE"/>
    <w:rsid w:val="00912688"/>
    <w:rsid w:val="00935B3B"/>
    <w:rsid w:val="00956E7D"/>
    <w:rsid w:val="009C5E67"/>
    <w:rsid w:val="00A8289D"/>
    <w:rsid w:val="00AE7631"/>
    <w:rsid w:val="00B3391A"/>
    <w:rsid w:val="00B46784"/>
    <w:rsid w:val="00B61B8A"/>
    <w:rsid w:val="00BB0065"/>
    <w:rsid w:val="00C02900"/>
    <w:rsid w:val="00C30986"/>
    <w:rsid w:val="00C61428"/>
    <w:rsid w:val="00CF608E"/>
    <w:rsid w:val="00D755B1"/>
    <w:rsid w:val="00DE0E24"/>
    <w:rsid w:val="00E12A27"/>
    <w:rsid w:val="00E20B5E"/>
    <w:rsid w:val="00EA1D0E"/>
    <w:rsid w:val="00EA65A2"/>
    <w:rsid w:val="00EB4B00"/>
    <w:rsid w:val="00F55510"/>
    <w:rsid w:val="00F57C2A"/>
    <w:rsid w:val="00F60955"/>
    <w:rsid w:val="00FA5035"/>
    <w:rsid w:val="05F08BF3"/>
    <w:rsid w:val="07A613EF"/>
    <w:rsid w:val="092F1417"/>
    <w:rsid w:val="0AC011EB"/>
    <w:rsid w:val="0D57C30B"/>
    <w:rsid w:val="0EBA2BF3"/>
    <w:rsid w:val="11166E82"/>
    <w:rsid w:val="14FF1DD7"/>
    <w:rsid w:val="15B30613"/>
    <w:rsid w:val="17EF767D"/>
    <w:rsid w:val="1DA82D01"/>
    <w:rsid w:val="22CD4CA6"/>
    <w:rsid w:val="25C20BC0"/>
    <w:rsid w:val="2AA037CE"/>
    <w:rsid w:val="2EFE04E4"/>
    <w:rsid w:val="32134C10"/>
    <w:rsid w:val="3222284E"/>
    <w:rsid w:val="38D45F62"/>
    <w:rsid w:val="3AFF9B4E"/>
    <w:rsid w:val="3D312455"/>
    <w:rsid w:val="3D6751F1"/>
    <w:rsid w:val="3DB5F9AE"/>
    <w:rsid w:val="3F7F6D42"/>
    <w:rsid w:val="449400DD"/>
    <w:rsid w:val="4FFB686C"/>
    <w:rsid w:val="52B669CF"/>
    <w:rsid w:val="53CDC084"/>
    <w:rsid w:val="58A75604"/>
    <w:rsid w:val="5A712327"/>
    <w:rsid w:val="5FB9576F"/>
    <w:rsid w:val="63ED6678"/>
    <w:rsid w:val="6B7E4E37"/>
    <w:rsid w:val="6BC3698C"/>
    <w:rsid w:val="6CADA6DE"/>
    <w:rsid w:val="6CCF5018"/>
    <w:rsid w:val="71CB1306"/>
    <w:rsid w:val="73BD3310"/>
    <w:rsid w:val="73CE1A28"/>
    <w:rsid w:val="73FF3796"/>
    <w:rsid w:val="757A3018"/>
    <w:rsid w:val="75BF63CC"/>
    <w:rsid w:val="75FFFFC5"/>
    <w:rsid w:val="78F530D5"/>
    <w:rsid w:val="7BF71839"/>
    <w:rsid w:val="7CBF76BA"/>
    <w:rsid w:val="7E9B14EA"/>
    <w:rsid w:val="7EBAF3A3"/>
    <w:rsid w:val="7F7B7C4C"/>
    <w:rsid w:val="7F7F583D"/>
    <w:rsid w:val="7FA78D19"/>
    <w:rsid w:val="7FBC803D"/>
    <w:rsid w:val="7FFF2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AEF6C08"/>
  <w15:docId w15:val="{936C63DA-2A7D-4D99-AEF5-3032C3893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sz w:val="18"/>
      <w:szCs w:val="18"/>
    </w:r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7">
    <w:name w:val="header"/>
    <w:basedOn w:val="a"/>
    <w:link w:val="a8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rFonts w:ascii="DejaVu Sans" w:hAnsi="DejaVu Sans"/>
      <w:sz w:val="18"/>
    </w:rPr>
  </w:style>
  <w:style w:type="table" w:styleId="a9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age number"/>
    <w:basedOn w:val="a0"/>
    <w:qFormat/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qFormat/>
    <w:rPr>
      <w:rFonts w:ascii="Calibri" w:eastAsia="宋体" w:hAnsi="Calibri" w:cs="Times New Roman"/>
      <w:kern w:val="2"/>
      <w:sz w:val="18"/>
      <w:szCs w:val="18"/>
    </w:rPr>
  </w:style>
  <w:style w:type="character" w:customStyle="1" w:styleId="a8">
    <w:name w:val="页眉 字符"/>
    <w:basedOn w:val="a0"/>
    <w:link w:val="a7"/>
    <w:qFormat/>
    <w:rPr>
      <w:rFonts w:ascii="DejaVu Sans" w:eastAsia="宋体" w:hAnsi="DejaVu Sans" w:cs="Times New Roman"/>
      <w:kern w:val="2"/>
      <w:sz w:val="18"/>
      <w:szCs w:val="22"/>
    </w:rPr>
  </w:style>
  <w:style w:type="character" w:customStyle="1" w:styleId="a6">
    <w:name w:val="页脚 字符"/>
    <w:basedOn w:val="a0"/>
    <w:link w:val="a5"/>
    <w:qFormat/>
    <w:rPr>
      <w:rFonts w:ascii="Calibri" w:eastAsia="宋体" w:hAnsi="Calibri" w:cs="Times New Roman"/>
      <w:kern w:val="2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80A7F0-CDFE-410C-BE1A-8BB4D6AD37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32</Words>
  <Characters>184</Characters>
  <Application>Microsoft Office Word</Application>
  <DocSecurity>0</DocSecurity>
  <Lines>1</Lines>
  <Paragraphs>1</Paragraphs>
  <ScaleCrop>false</ScaleCrop>
  <Company>china</Company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allie</dc:creator>
  <cp:lastModifiedBy>t66417</cp:lastModifiedBy>
  <cp:revision>25</cp:revision>
  <cp:lastPrinted>2020-12-24T01:45:00Z</cp:lastPrinted>
  <dcterms:created xsi:type="dcterms:W3CDTF">2020-11-23T15:26:00Z</dcterms:created>
  <dcterms:modified xsi:type="dcterms:W3CDTF">2025-11-19T07:30:00Z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8FEAAD07341F4601B564564AEC9FD74F</vt:lpwstr>
  </property>
  <property fmtid="{D5CDD505-2E9C-101B-9397-08002B2CF9AE}" pid="4" name="KSOTemplateDocerSaveRecord">
    <vt:lpwstr>eyJoZGlkIjoiYzRjOTEwMmRmZDViMGI3YmFiOTkxM2I5NjBmMzQ4ZGQiLCJ1c2VySWQiOiI3MzY1OTg5MzkifQ==</vt:lpwstr>
  </property>
</Properties>
</file>